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F513F" w14:textId="5DEE8E66" w:rsidR="00F110EF" w:rsidRPr="000C2C15" w:rsidRDefault="00F110EF" w:rsidP="00F110EF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0C2C15">
        <w:rPr>
          <w:rFonts w:ascii="Times New Roman" w:hAnsi="Times New Roman"/>
          <w:caps/>
          <w:color w:val="000000"/>
          <w:sz w:val="24"/>
          <w:szCs w:val="24"/>
        </w:rPr>
        <w:t xml:space="preserve">Протокол № </w:t>
      </w:r>
      <w:r w:rsidR="0014391C" w:rsidRPr="000C2C15">
        <w:rPr>
          <w:rFonts w:ascii="Times New Roman" w:hAnsi="Times New Roman"/>
          <w:caps/>
          <w:color w:val="000000"/>
          <w:sz w:val="24"/>
          <w:szCs w:val="24"/>
        </w:rPr>
        <w:t>1</w:t>
      </w:r>
      <w:r w:rsidR="00533981" w:rsidRPr="000C2C15">
        <w:rPr>
          <w:rFonts w:ascii="Times New Roman" w:hAnsi="Times New Roman"/>
          <w:caps/>
          <w:color w:val="000000"/>
          <w:sz w:val="24"/>
          <w:szCs w:val="24"/>
        </w:rPr>
        <w:t>3</w:t>
      </w:r>
      <w:r w:rsidR="0032686D" w:rsidRPr="000C2C15">
        <w:rPr>
          <w:rFonts w:ascii="Times New Roman" w:hAnsi="Times New Roman"/>
          <w:caps/>
          <w:color w:val="000000"/>
          <w:sz w:val="24"/>
          <w:szCs w:val="24"/>
        </w:rPr>
        <w:t>3</w:t>
      </w:r>
    </w:p>
    <w:p w14:paraId="042AC8DE" w14:textId="328A9196" w:rsidR="00F110EF" w:rsidRPr="000C2C15" w:rsidRDefault="00F110EF" w:rsidP="00FE276E">
      <w:pPr>
        <w:spacing w:line="276" w:lineRule="auto"/>
        <w:jc w:val="center"/>
        <w:rPr>
          <w:color w:val="000000"/>
        </w:rPr>
      </w:pPr>
      <w:r w:rsidRPr="000C2C15">
        <w:rPr>
          <w:b/>
          <w:color w:val="000000"/>
        </w:rPr>
        <w:t>о результатах заочного голосования Совета Ассоциации саморегулируемой организации «Объединение проектировщиков объектов</w:t>
      </w:r>
      <w:r w:rsidR="00FE276E" w:rsidRPr="000C2C15">
        <w:rPr>
          <w:b/>
          <w:color w:val="000000"/>
        </w:rPr>
        <w:t xml:space="preserve"> </w:t>
      </w:r>
      <w:r w:rsidRPr="000C2C15">
        <w:rPr>
          <w:b/>
          <w:color w:val="000000"/>
        </w:rPr>
        <w:t>топливно-энергетического комплекса</w:t>
      </w:r>
      <w:r w:rsidR="00FE276E" w:rsidRPr="000C2C15">
        <w:rPr>
          <w:b/>
          <w:color w:val="000000"/>
        </w:rPr>
        <w:t xml:space="preserve"> </w:t>
      </w:r>
      <w:r w:rsidRPr="000C2C15">
        <w:rPr>
          <w:b/>
          <w:color w:val="000000"/>
        </w:rPr>
        <w:t xml:space="preserve">«Нефтегазпроект-Альянс» </w:t>
      </w:r>
      <w:r w:rsidRPr="000C2C15">
        <w:rPr>
          <w:b/>
          <w:color w:val="000000"/>
        </w:rPr>
        <w:br/>
      </w:r>
    </w:p>
    <w:p w14:paraId="7868A105" w14:textId="77777777" w:rsidR="00F110EF" w:rsidRPr="000C2C15" w:rsidRDefault="00F110EF" w:rsidP="00F110EF">
      <w:pPr>
        <w:tabs>
          <w:tab w:val="left" w:pos="7215"/>
        </w:tabs>
        <w:spacing w:line="276" w:lineRule="auto"/>
        <w:ind w:firstLine="720"/>
        <w:jc w:val="both"/>
        <w:rPr>
          <w:color w:val="000000"/>
        </w:rPr>
      </w:pPr>
      <w:r w:rsidRPr="000C2C15">
        <w:rPr>
          <w:color w:val="000000"/>
        </w:rPr>
        <w:t>Ассоциация СРО «Нефтегазпроект-Альянс» далее именуется также «Ассоциация».</w:t>
      </w:r>
    </w:p>
    <w:p w14:paraId="60F63BBE" w14:textId="77777777" w:rsidR="00F110EF" w:rsidRPr="000C2C15" w:rsidRDefault="00F110EF" w:rsidP="00F110EF">
      <w:pPr>
        <w:tabs>
          <w:tab w:val="left" w:pos="7215"/>
        </w:tabs>
        <w:spacing w:line="276" w:lineRule="auto"/>
        <w:ind w:firstLine="720"/>
        <w:jc w:val="both"/>
        <w:rPr>
          <w:color w:val="00000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F110EF" w:rsidRPr="000C2C15" w14:paraId="4642D508" w14:textId="77777777" w:rsidTr="00FE276E">
        <w:tc>
          <w:tcPr>
            <w:tcW w:w="5670" w:type="dxa"/>
            <w:vAlign w:val="center"/>
          </w:tcPr>
          <w:p w14:paraId="615EDCD6" w14:textId="77777777" w:rsidR="00F110EF" w:rsidRPr="000C2C15" w:rsidRDefault="00F110EF" w:rsidP="00FE276E">
            <w:pPr>
              <w:tabs>
                <w:tab w:val="left" w:pos="7215"/>
              </w:tabs>
              <w:rPr>
                <w:color w:val="000000"/>
              </w:rPr>
            </w:pPr>
            <w:r w:rsidRPr="000C2C15">
              <w:rPr>
                <w:b/>
              </w:rPr>
              <w:t>Форма принятия решения:</w:t>
            </w:r>
            <w:r w:rsidRPr="000C2C15">
              <w:t xml:space="preserve">   </w:t>
            </w:r>
          </w:p>
        </w:tc>
        <w:tc>
          <w:tcPr>
            <w:tcW w:w="4111" w:type="dxa"/>
            <w:vAlign w:val="center"/>
          </w:tcPr>
          <w:p w14:paraId="0F4ADE67" w14:textId="77777777" w:rsidR="00F110EF" w:rsidRPr="000C2C15" w:rsidRDefault="00F110EF" w:rsidP="00FE276E">
            <w:pPr>
              <w:tabs>
                <w:tab w:val="left" w:pos="7215"/>
              </w:tabs>
            </w:pPr>
            <w:r w:rsidRPr="000C2C15">
              <w:t>заочное голосование</w:t>
            </w:r>
          </w:p>
        </w:tc>
      </w:tr>
      <w:tr w:rsidR="00F110EF" w:rsidRPr="000C2C15" w14:paraId="663A2369" w14:textId="77777777" w:rsidTr="00FE276E">
        <w:tc>
          <w:tcPr>
            <w:tcW w:w="5670" w:type="dxa"/>
            <w:vAlign w:val="center"/>
          </w:tcPr>
          <w:p w14:paraId="1496BE96" w14:textId="77777777" w:rsidR="00F110EF" w:rsidRPr="000C2C15" w:rsidRDefault="00F110EF" w:rsidP="00FE276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0C2C15">
              <w:rPr>
                <w:rFonts w:eastAsia="Calibri"/>
                <w:b/>
                <w:bCs/>
              </w:rPr>
              <w:t>Дата окончания приема бюллетеней для голосования,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761A3397" w14:textId="31E67143" w:rsidR="00F110EF" w:rsidRPr="000C2C15" w:rsidRDefault="00B102EB" w:rsidP="004E59BF">
            <w:pPr>
              <w:tabs>
                <w:tab w:val="left" w:pos="7215"/>
              </w:tabs>
            </w:pPr>
            <w:r>
              <w:rPr>
                <w:lang w:val="en-US"/>
              </w:rPr>
              <w:t>23</w:t>
            </w:r>
            <w:r w:rsidR="00304DDA" w:rsidRPr="000C2C15">
              <w:t xml:space="preserve"> </w:t>
            </w:r>
            <w:r w:rsidR="004E59BF">
              <w:t>сентября</w:t>
            </w:r>
            <w:r w:rsidR="00F110EF" w:rsidRPr="000C2C15">
              <w:t xml:space="preserve"> 20</w:t>
            </w:r>
            <w:r w:rsidR="003A19E2" w:rsidRPr="000C2C15">
              <w:t>2</w:t>
            </w:r>
            <w:r w:rsidR="00260E6A" w:rsidRPr="000C2C15">
              <w:t>1</w:t>
            </w:r>
            <w:r w:rsidR="00F110EF" w:rsidRPr="000C2C15">
              <w:t xml:space="preserve"> года</w:t>
            </w:r>
          </w:p>
        </w:tc>
      </w:tr>
      <w:tr w:rsidR="00F110EF" w:rsidRPr="000C2C15" w14:paraId="1EC3B937" w14:textId="77777777" w:rsidTr="00FE276E">
        <w:tc>
          <w:tcPr>
            <w:tcW w:w="5670" w:type="dxa"/>
            <w:vAlign w:val="center"/>
          </w:tcPr>
          <w:p w14:paraId="5F6D6136" w14:textId="77777777" w:rsidR="00F110EF" w:rsidRPr="000C2C15" w:rsidRDefault="00F110EF" w:rsidP="00FE276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0C2C15">
              <w:rPr>
                <w:rFonts w:eastAsia="Calibri"/>
                <w:b/>
                <w:bCs/>
              </w:rPr>
              <w:t>Место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02374E4E" w14:textId="77777777" w:rsidR="00F110EF" w:rsidRPr="000C2C15" w:rsidRDefault="00F110EF" w:rsidP="00FE276E">
            <w:pPr>
              <w:tabs>
                <w:tab w:val="left" w:pos="7215"/>
              </w:tabs>
            </w:pPr>
            <w:r w:rsidRPr="000C2C15">
              <w:t>г. Москва, Ананьевский пер., д. 5, стр. 3</w:t>
            </w:r>
            <w:bookmarkStart w:id="0" w:name="_GoBack"/>
            <w:bookmarkEnd w:id="0"/>
          </w:p>
        </w:tc>
      </w:tr>
    </w:tbl>
    <w:p w14:paraId="55A53345" w14:textId="77777777" w:rsidR="00F110EF" w:rsidRPr="000C2C15" w:rsidRDefault="00F110EF" w:rsidP="00F110EF">
      <w:pPr>
        <w:tabs>
          <w:tab w:val="left" w:pos="7215"/>
        </w:tabs>
        <w:spacing w:line="276" w:lineRule="auto"/>
        <w:ind w:firstLine="720"/>
        <w:rPr>
          <w:color w:val="000000"/>
        </w:rPr>
      </w:pPr>
    </w:p>
    <w:p w14:paraId="3DACC911" w14:textId="77777777" w:rsidR="00F110EF" w:rsidRPr="000C2C15" w:rsidRDefault="00F110EF" w:rsidP="00F110EF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</w:rPr>
      </w:pPr>
      <w:r w:rsidRPr="000C2C15">
        <w:rPr>
          <w:color w:val="000000"/>
        </w:rPr>
        <w:t>В заседании Совета Ассоциации посредством заочного голосования приняли участие 7 из 7 членов Совета Ассоциации:</w:t>
      </w:r>
    </w:p>
    <w:p w14:paraId="28AA5357" w14:textId="77777777" w:rsidR="00F110EF" w:rsidRPr="000C2C15" w:rsidRDefault="00F110EF" w:rsidP="00F110EF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</w:rPr>
      </w:pPr>
    </w:p>
    <w:p w14:paraId="294BF2FE" w14:textId="77777777" w:rsidR="00F110EF" w:rsidRPr="000C2C15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 w:rsidRPr="000C2C15">
        <w:rPr>
          <w:bCs/>
          <w:color w:val="000000"/>
        </w:rPr>
        <w:t>Заикин Игорь Алексеевич;</w:t>
      </w:r>
    </w:p>
    <w:p w14:paraId="61B5D190" w14:textId="77777777" w:rsidR="00F110EF" w:rsidRPr="000C2C15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 w:rsidRPr="000C2C15">
        <w:rPr>
          <w:bCs/>
          <w:color w:val="000000"/>
        </w:rPr>
        <w:t>Алешин Юрий Викторович;</w:t>
      </w:r>
    </w:p>
    <w:p w14:paraId="1735729B" w14:textId="77777777" w:rsidR="00F110EF" w:rsidRPr="000C2C15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 w:rsidRPr="000C2C15">
        <w:rPr>
          <w:bCs/>
          <w:color w:val="000000"/>
        </w:rPr>
        <w:t>Виноградов Игорь Николаевич;</w:t>
      </w:r>
    </w:p>
    <w:p w14:paraId="787A705C" w14:textId="77777777" w:rsidR="00F110EF" w:rsidRPr="000C2C15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 w:rsidRPr="000C2C15">
        <w:rPr>
          <w:bCs/>
          <w:color w:val="000000"/>
        </w:rPr>
        <w:t>Савенков Сергей Васильевич;</w:t>
      </w:r>
    </w:p>
    <w:p w14:paraId="0C356147" w14:textId="0E00F2F2" w:rsidR="00F110EF" w:rsidRPr="000C2C15" w:rsidRDefault="0032686D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 w:rsidRPr="000C2C15">
        <w:rPr>
          <w:bCs/>
          <w:color w:val="000000"/>
        </w:rPr>
        <w:t>Башлыков Дмитрий Викторович</w:t>
      </w:r>
      <w:r w:rsidR="00F110EF" w:rsidRPr="000C2C15">
        <w:rPr>
          <w:bCs/>
          <w:color w:val="000000"/>
        </w:rPr>
        <w:t>;</w:t>
      </w:r>
    </w:p>
    <w:p w14:paraId="76E18AF9" w14:textId="77777777" w:rsidR="00F110EF" w:rsidRPr="000C2C15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 w:rsidRPr="000C2C15">
        <w:rPr>
          <w:bCs/>
          <w:color w:val="000000"/>
        </w:rPr>
        <w:t>Гуреев Сергей Николаевич;</w:t>
      </w:r>
    </w:p>
    <w:p w14:paraId="459D7CC6" w14:textId="4095C527" w:rsidR="00F110EF" w:rsidRPr="000C2C15" w:rsidRDefault="008A57D4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 w:rsidRPr="000C2C15">
        <w:rPr>
          <w:bCs/>
          <w:color w:val="000000"/>
        </w:rPr>
        <w:t>Чупина Ксения Евгеньевна</w:t>
      </w:r>
      <w:r w:rsidR="00F110EF" w:rsidRPr="000C2C15">
        <w:rPr>
          <w:bCs/>
          <w:color w:val="000000"/>
        </w:rPr>
        <w:t>.</w:t>
      </w:r>
    </w:p>
    <w:p w14:paraId="45C89DC2" w14:textId="77777777" w:rsidR="00F110EF" w:rsidRPr="000C2C15" w:rsidRDefault="00F110EF" w:rsidP="00F110EF">
      <w:pPr>
        <w:tabs>
          <w:tab w:val="left" w:pos="7215"/>
        </w:tabs>
        <w:spacing w:line="276" w:lineRule="auto"/>
        <w:ind w:firstLine="709"/>
        <w:jc w:val="both"/>
        <w:rPr>
          <w:color w:val="000000"/>
        </w:rPr>
      </w:pPr>
    </w:p>
    <w:p w14:paraId="3AEAA00E" w14:textId="0641EE52" w:rsidR="00F110EF" w:rsidRPr="000C2C15" w:rsidRDefault="00F110EF" w:rsidP="0014391C">
      <w:pPr>
        <w:spacing w:line="276" w:lineRule="auto"/>
        <w:ind w:firstLine="426"/>
        <w:jc w:val="both"/>
        <w:rPr>
          <w:b/>
          <w:color w:val="000000"/>
        </w:rPr>
      </w:pPr>
      <w:r w:rsidRPr="000C2C15">
        <w:rPr>
          <w:color w:val="000000"/>
        </w:rPr>
        <w:t>Установлено наличие кворума по всем вопросам повестки дня Совета Ассоциации.</w:t>
      </w:r>
      <w:r w:rsidR="00FE276E" w:rsidRPr="000C2C15">
        <w:rPr>
          <w:color w:val="000000"/>
        </w:rPr>
        <w:t xml:space="preserve"> </w:t>
      </w:r>
      <w:r w:rsidRPr="000C2C15">
        <w:rPr>
          <w:color w:val="000000"/>
        </w:rPr>
        <w:t xml:space="preserve">Обязанности секретаря заседания Совета Ассоциации исполняет </w:t>
      </w:r>
      <w:r w:rsidR="003A19E2" w:rsidRPr="000C2C15">
        <w:rPr>
          <w:color w:val="000000"/>
        </w:rPr>
        <w:t>Василий Максимович Ткаченко</w:t>
      </w:r>
      <w:r w:rsidRPr="000C2C15">
        <w:rPr>
          <w:color w:val="000000"/>
        </w:rPr>
        <w:t>. Подсчет голосов проводится председательствующим и секретарем</w:t>
      </w:r>
      <w:r w:rsidR="0032686D" w:rsidRPr="000C2C15">
        <w:rPr>
          <w:color w:val="000000"/>
        </w:rPr>
        <w:t xml:space="preserve"> при принятии решения</w:t>
      </w:r>
      <w:r w:rsidRPr="000C2C15">
        <w:rPr>
          <w:color w:val="000000"/>
        </w:rPr>
        <w:t xml:space="preserve">. Протокол подписывает Председатель Совета Ассоциации Игорь Алексеевич </w:t>
      </w:r>
      <w:proofErr w:type="spellStart"/>
      <w:r w:rsidRPr="000C2C15">
        <w:rPr>
          <w:color w:val="000000"/>
        </w:rPr>
        <w:t>Заикин</w:t>
      </w:r>
      <w:proofErr w:type="spellEnd"/>
      <w:r w:rsidRPr="000C2C15">
        <w:rPr>
          <w:color w:val="000000"/>
        </w:rPr>
        <w:t xml:space="preserve"> и секретарь </w:t>
      </w:r>
      <w:r w:rsidR="003A19E2" w:rsidRPr="000C2C15">
        <w:rPr>
          <w:color w:val="000000"/>
        </w:rPr>
        <w:t>Василий Максимович Ткаченко</w:t>
      </w:r>
      <w:r w:rsidRPr="000C2C15">
        <w:rPr>
          <w:color w:val="000000"/>
        </w:rPr>
        <w:t>.</w:t>
      </w:r>
    </w:p>
    <w:p w14:paraId="243DDDF7" w14:textId="77777777" w:rsidR="00F110EF" w:rsidRPr="000C2C15" w:rsidRDefault="00F110EF" w:rsidP="003C3D82">
      <w:pPr>
        <w:spacing w:line="276" w:lineRule="auto"/>
        <w:jc w:val="center"/>
        <w:rPr>
          <w:b/>
          <w:color w:val="000000"/>
        </w:rPr>
      </w:pPr>
    </w:p>
    <w:p w14:paraId="6642DEFE" w14:textId="77777777" w:rsidR="00BD70B4" w:rsidRPr="000C2C15" w:rsidRDefault="00BD70B4" w:rsidP="003C3D82">
      <w:pPr>
        <w:spacing w:line="276" w:lineRule="auto"/>
        <w:jc w:val="center"/>
        <w:rPr>
          <w:color w:val="000000"/>
        </w:rPr>
      </w:pPr>
      <w:r w:rsidRPr="000C2C15">
        <w:rPr>
          <w:b/>
          <w:color w:val="000000"/>
        </w:rPr>
        <w:t>ПОВЕСТКА ДНЯ</w:t>
      </w:r>
      <w:r w:rsidRPr="000C2C15">
        <w:rPr>
          <w:color w:val="000000"/>
        </w:rPr>
        <w:t>:</w:t>
      </w:r>
    </w:p>
    <w:p w14:paraId="5A7AE4E8" w14:textId="1B01383E" w:rsidR="00304DDA" w:rsidRPr="000C2C15" w:rsidRDefault="00304DDA" w:rsidP="00304DDA">
      <w:pPr>
        <w:spacing w:line="276" w:lineRule="auto"/>
        <w:jc w:val="both"/>
      </w:pPr>
      <w:r w:rsidRPr="000C2C15">
        <w:rPr>
          <w:color w:val="000000"/>
        </w:rPr>
        <w:t>1.</w:t>
      </w:r>
      <w:r w:rsidRPr="000C2C15">
        <w:t xml:space="preserve"> </w:t>
      </w:r>
      <w:r w:rsidR="0014391C" w:rsidRPr="000C2C15">
        <w:t xml:space="preserve">О </w:t>
      </w:r>
      <w:r w:rsidR="0032686D" w:rsidRPr="000C2C15">
        <w:t>возврате внесенных взносов в компенсационный фонд Ассоциации (в порядке части 14 статьи 3.3 Федерального закона от 29.12.2004 № 191-ФЗ «О введении в действие Градостроительного кодекса Российской Федерации»)</w:t>
      </w:r>
      <w:r w:rsidR="0014391C" w:rsidRPr="000C2C15">
        <w:t>.</w:t>
      </w:r>
    </w:p>
    <w:p w14:paraId="67C3F009" w14:textId="77777777" w:rsidR="00304DDA" w:rsidRPr="000C2C15" w:rsidRDefault="00304DDA" w:rsidP="00304DDA">
      <w:pPr>
        <w:spacing w:line="276" w:lineRule="auto"/>
        <w:jc w:val="both"/>
        <w:rPr>
          <w:color w:val="000000"/>
        </w:rPr>
      </w:pPr>
    </w:p>
    <w:p w14:paraId="34302B86" w14:textId="00AFB287" w:rsidR="00304DDA" w:rsidRPr="000C2C15" w:rsidRDefault="00304DDA" w:rsidP="00304DDA">
      <w:pPr>
        <w:pStyle w:val="a7"/>
        <w:tabs>
          <w:tab w:val="left" w:pos="426"/>
        </w:tabs>
        <w:ind w:left="0"/>
        <w:jc w:val="both"/>
        <w:rPr>
          <w:color w:val="000000"/>
        </w:rPr>
      </w:pPr>
      <w:r w:rsidRPr="000C2C15">
        <w:rPr>
          <w:b/>
          <w:color w:val="000000"/>
        </w:rPr>
        <w:t xml:space="preserve">По вопросу 1 </w:t>
      </w:r>
      <w:r w:rsidRPr="000C2C15">
        <w:rPr>
          <w:color w:val="000000"/>
        </w:rPr>
        <w:t>Повестки дня «</w:t>
      </w:r>
      <w:r w:rsidR="0032686D" w:rsidRPr="000C2C15">
        <w:t>О возврате внесенных взносов в компенсационный фонд Ассоциации (в порядке части 14 статьи 3.3 Федерального закона от 29.12.2004 № 191-ФЗ «О введении в действие Градостроительного кодекса Российской Федерации»)</w:t>
      </w:r>
      <w:r w:rsidRPr="000C2C15">
        <w:t>»</w:t>
      </w:r>
    </w:p>
    <w:p w14:paraId="37029011" w14:textId="77777777" w:rsidR="00304DDA" w:rsidRPr="000C2C15" w:rsidRDefault="00304DDA" w:rsidP="00304DDA">
      <w:pPr>
        <w:tabs>
          <w:tab w:val="left" w:pos="426"/>
        </w:tabs>
        <w:jc w:val="both"/>
        <w:rPr>
          <w:b/>
        </w:rPr>
      </w:pPr>
    </w:p>
    <w:p w14:paraId="657212E3" w14:textId="06911E57" w:rsidR="0032686D" w:rsidRPr="000C2C15" w:rsidRDefault="0032686D" w:rsidP="00826B73">
      <w:pPr>
        <w:spacing w:line="276" w:lineRule="auto"/>
        <w:ind w:firstLine="709"/>
        <w:jc w:val="both"/>
      </w:pPr>
      <w:proofErr w:type="gramStart"/>
      <w:r w:rsidRPr="000C2C15">
        <w:t xml:space="preserve">Рассмотрев Заявление АО «АГД ДАЙМОНДС» (прежнее наименование Акционерное общество «Архангельское </w:t>
      </w:r>
      <w:proofErr w:type="spellStart"/>
      <w:r w:rsidRPr="000C2C15">
        <w:t>геологодобычное</w:t>
      </w:r>
      <w:proofErr w:type="spellEnd"/>
      <w:r w:rsidRPr="000C2C15">
        <w:t xml:space="preserve"> предприятие») (ИНН 2901071160, ОГРН 1022900508036) (</w:t>
      </w:r>
      <w:proofErr w:type="spellStart"/>
      <w:r w:rsidRPr="000C2C15">
        <w:t>Вх</w:t>
      </w:r>
      <w:proofErr w:type="spellEnd"/>
      <w:r w:rsidRPr="000C2C15">
        <w:t>. №</w:t>
      </w:r>
      <w:r w:rsidR="00E21F6A" w:rsidRPr="00E21F6A">
        <w:t xml:space="preserve"> 503</w:t>
      </w:r>
      <w:r w:rsidRPr="000C2C15">
        <w:t xml:space="preserve"> от </w:t>
      </w:r>
      <w:r w:rsidR="00E21F6A">
        <w:t>22.09.2021</w:t>
      </w:r>
      <w:r w:rsidRPr="000C2C15">
        <w:t xml:space="preserve">) от </w:t>
      </w:r>
      <w:r w:rsidR="00E21F6A">
        <w:t>14.09.2021 г.</w:t>
      </w:r>
      <w:r w:rsidRPr="000C2C15">
        <w:t xml:space="preserve"> о возврате средств компенсационного фонда в размере 150</w:t>
      </w:r>
      <w:r w:rsidR="00D33CE3" w:rsidRPr="000C2C15">
        <w:t> </w:t>
      </w:r>
      <w:r w:rsidRPr="000C2C15">
        <w:t>000</w:t>
      </w:r>
      <w:r w:rsidR="00D33CE3" w:rsidRPr="000C2C15">
        <w:t xml:space="preserve"> (сто пятьдесят тысяч) рублей 00 коп., руководствуясь частью 14 статьи 3.3 Федерального закона от 29.12.2004 № 191-ФЗ «О введении в действие Градостроительного кодекса Российской Федерации», частью 4 статьи 55.16</w:t>
      </w:r>
      <w:proofErr w:type="gramEnd"/>
      <w:r w:rsidR="00D33CE3" w:rsidRPr="000C2C15">
        <w:t xml:space="preserve"> </w:t>
      </w:r>
      <w:proofErr w:type="gramStart"/>
      <w:r w:rsidR="00D33CE3" w:rsidRPr="000C2C15">
        <w:t xml:space="preserve">Градостроительного кодекса Российской Федерации, принимая во внимание отсутствие выплат из средств компенсационного фонда в соответствии со статьей 60 Градостроительного кодекса Российской Федерации в результате наступления солидарной ответственности за вред, возникший вследствие недостатков работ по подготовке проектной документации, выполненных АО «АГД ДАЙМОНДС», а также отсутствие факта вступления АО «АГД </w:t>
      </w:r>
      <w:r w:rsidR="00D33CE3" w:rsidRPr="000C2C15">
        <w:lastRenderedPageBreak/>
        <w:t>ДАЙМОНДС» в члены иной саморегулируемой организации в области архитектурно-строительного проектирования после прекращения</w:t>
      </w:r>
      <w:proofErr w:type="gramEnd"/>
      <w:r w:rsidR="00D33CE3" w:rsidRPr="000C2C15">
        <w:t xml:space="preserve"> членства в Ассоциации СРО «</w:t>
      </w:r>
      <w:proofErr w:type="spellStart"/>
      <w:r w:rsidR="00D33CE3" w:rsidRPr="000C2C15">
        <w:t>Нефтегазпроект</w:t>
      </w:r>
      <w:proofErr w:type="spellEnd"/>
      <w:r w:rsidR="00D33CE3" w:rsidRPr="000C2C15">
        <w:t>-Альянс»</w:t>
      </w:r>
    </w:p>
    <w:p w14:paraId="6F6088EE" w14:textId="77777777" w:rsidR="0032686D" w:rsidRPr="000C2C15" w:rsidRDefault="0032686D" w:rsidP="00304DDA">
      <w:pPr>
        <w:tabs>
          <w:tab w:val="left" w:pos="426"/>
        </w:tabs>
        <w:jc w:val="both"/>
        <w:rPr>
          <w:b/>
        </w:rPr>
      </w:pPr>
    </w:p>
    <w:p w14:paraId="785DB497" w14:textId="5FA8E872" w:rsidR="00304DDA" w:rsidRPr="000C2C15" w:rsidRDefault="00D33CE3" w:rsidP="00304DDA">
      <w:pPr>
        <w:tabs>
          <w:tab w:val="left" w:pos="426"/>
        </w:tabs>
        <w:jc w:val="both"/>
        <w:rPr>
          <w:b/>
        </w:rPr>
      </w:pPr>
      <w:r w:rsidRPr="000C2C15">
        <w:rPr>
          <w:b/>
        </w:rPr>
        <w:t>РЕШИЛИ:</w:t>
      </w:r>
    </w:p>
    <w:p w14:paraId="7FBDF481" w14:textId="77777777" w:rsidR="0014391C" w:rsidRPr="000C2C15" w:rsidRDefault="0014391C" w:rsidP="00304DDA">
      <w:pPr>
        <w:jc w:val="both"/>
        <w:rPr>
          <w:bCs/>
          <w:color w:val="000000"/>
        </w:rPr>
      </w:pPr>
    </w:p>
    <w:p w14:paraId="68589088" w14:textId="116A1874" w:rsidR="0014391C" w:rsidRPr="000C2C15" w:rsidRDefault="00D33CE3" w:rsidP="00826B73">
      <w:pPr>
        <w:pStyle w:val="a7"/>
        <w:numPr>
          <w:ilvl w:val="0"/>
          <w:numId w:val="23"/>
        </w:numPr>
        <w:tabs>
          <w:tab w:val="left" w:pos="284"/>
        </w:tabs>
        <w:spacing w:line="276" w:lineRule="auto"/>
        <w:ind w:left="714" w:hanging="357"/>
        <w:jc w:val="both"/>
        <w:rPr>
          <w:color w:val="000000"/>
        </w:rPr>
      </w:pPr>
      <w:r w:rsidRPr="000C2C15">
        <w:rPr>
          <w:color w:val="000000"/>
        </w:rPr>
        <w:t>Возвратить Акционерному обществу «АГД ДАЙМОНДС» (</w:t>
      </w:r>
      <w:r w:rsidR="00862087" w:rsidRPr="000C2C15">
        <w:t>ИНН 2901071160, ОГРН 1022900508036</w:t>
      </w:r>
      <w:r w:rsidRPr="000C2C15">
        <w:rPr>
          <w:color w:val="000000"/>
        </w:rPr>
        <w:t>)</w:t>
      </w:r>
      <w:r w:rsidR="00862087" w:rsidRPr="000C2C15">
        <w:rPr>
          <w:color w:val="000000"/>
        </w:rPr>
        <w:t>, внесенные им взносы в компенсационный фонд Ассоциации саморегулируемой организации «Объединение проектировщиков объектов топливно-энергетического комплекса «</w:t>
      </w:r>
      <w:proofErr w:type="spellStart"/>
      <w:r w:rsidR="00862087" w:rsidRPr="000C2C15">
        <w:rPr>
          <w:color w:val="000000"/>
        </w:rPr>
        <w:t>Нефтегазпроект</w:t>
      </w:r>
      <w:proofErr w:type="spellEnd"/>
      <w:r w:rsidR="00862087" w:rsidRPr="000C2C15">
        <w:rPr>
          <w:color w:val="000000"/>
        </w:rPr>
        <w:t>-Альянс» в размере 150 000 (ста пятидесяти тысяч) рублей 00 коп.</w:t>
      </w:r>
    </w:p>
    <w:p w14:paraId="5CDFD137" w14:textId="276C375B" w:rsidR="00862087" w:rsidRPr="000C2C15" w:rsidRDefault="00862087" w:rsidP="00826B73">
      <w:pPr>
        <w:pStyle w:val="a7"/>
        <w:numPr>
          <w:ilvl w:val="0"/>
          <w:numId w:val="23"/>
        </w:numPr>
        <w:tabs>
          <w:tab w:val="left" w:pos="284"/>
        </w:tabs>
        <w:spacing w:line="276" w:lineRule="auto"/>
        <w:ind w:left="714" w:hanging="357"/>
        <w:jc w:val="both"/>
        <w:rPr>
          <w:color w:val="000000"/>
        </w:rPr>
      </w:pPr>
      <w:proofErr w:type="gramStart"/>
      <w:r w:rsidRPr="000C2C15">
        <w:rPr>
          <w:color w:val="000000"/>
        </w:rPr>
        <w:t>Учитывая, что согласно части 12 статьи 3.3 Федерального закона от 29.12.2004 № 191-ФЗ «О введении в действие Градостроительного кодекса Российской Федерации» средства компенсационного фонда, внесенные ранее исключенными членами и членами, добровольно прекратившими членство в саморегулируемой организации, были зачислены в компенсационный фонд обеспечения договорных обязательств, возврат средств компенсационного фонда произвести за счет средств компенсационного обеспечения договорных обязательств, размещенных на специальных банковских счетах</w:t>
      </w:r>
      <w:proofErr w:type="gramEnd"/>
      <w:r w:rsidRPr="000C2C15">
        <w:rPr>
          <w:color w:val="000000"/>
        </w:rPr>
        <w:t xml:space="preserve">, </w:t>
      </w:r>
      <w:proofErr w:type="gramStart"/>
      <w:r w:rsidRPr="000C2C15">
        <w:rPr>
          <w:color w:val="000000"/>
        </w:rPr>
        <w:t>открытых</w:t>
      </w:r>
      <w:proofErr w:type="gramEnd"/>
      <w:r w:rsidRPr="000C2C15">
        <w:rPr>
          <w:color w:val="000000"/>
        </w:rPr>
        <w:t xml:space="preserve"> в ПАО БАНК «ФК ОТКРЫТИЕ» г. Москва.</w:t>
      </w:r>
    </w:p>
    <w:p w14:paraId="6902B1CF" w14:textId="7837B2CB" w:rsidR="00862087" w:rsidRPr="000C2C15" w:rsidRDefault="00862087" w:rsidP="00826B73">
      <w:pPr>
        <w:pStyle w:val="a7"/>
        <w:numPr>
          <w:ilvl w:val="0"/>
          <w:numId w:val="23"/>
        </w:numPr>
        <w:tabs>
          <w:tab w:val="left" w:pos="284"/>
        </w:tabs>
        <w:spacing w:line="276" w:lineRule="auto"/>
        <w:ind w:left="714" w:hanging="357"/>
        <w:jc w:val="both"/>
        <w:rPr>
          <w:color w:val="000000"/>
        </w:rPr>
      </w:pPr>
      <w:r w:rsidRPr="000C2C15">
        <w:rPr>
          <w:color w:val="000000"/>
        </w:rPr>
        <w:t>Генеральному директору Ассоциации СРО «</w:t>
      </w:r>
      <w:proofErr w:type="spellStart"/>
      <w:r w:rsidRPr="000C2C15">
        <w:rPr>
          <w:color w:val="000000"/>
        </w:rPr>
        <w:t>Нефтегазпроект</w:t>
      </w:r>
      <w:proofErr w:type="spellEnd"/>
      <w:r w:rsidRPr="000C2C15">
        <w:rPr>
          <w:color w:val="000000"/>
        </w:rPr>
        <w:t xml:space="preserve">-Альянс» </w:t>
      </w:r>
      <w:proofErr w:type="spellStart"/>
      <w:r w:rsidRPr="000C2C15">
        <w:rPr>
          <w:color w:val="000000"/>
        </w:rPr>
        <w:t>Горькову</w:t>
      </w:r>
      <w:proofErr w:type="spellEnd"/>
      <w:r w:rsidRPr="000C2C15">
        <w:rPr>
          <w:color w:val="000000"/>
        </w:rPr>
        <w:t xml:space="preserve"> Игорю Ивановичу обеспечить возврат средств компенсационного фонда по реквизитам, указанным в заявлен</w:t>
      </w:r>
      <w:proofErr w:type="gramStart"/>
      <w:r w:rsidRPr="000C2C15">
        <w:rPr>
          <w:color w:val="000000"/>
        </w:rPr>
        <w:t xml:space="preserve">ии </w:t>
      </w:r>
      <w:r w:rsidRPr="000C2C15">
        <w:t>АО</w:t>
      </w:r>
      <w:proofErr w:type="gramEnd"/>
      <w:r w:rsidRPr="000C2C15">
        <w:t xml:space="preserve"> «АГД ДАЙМОНДС».</w:t>
      </w:r>
    </w:p>
    <w:p w14:paraId="6EDB48DC" w14:textId="77777777" w:rsidR="0014391C" w:rsidRPr="000C2C15" w:rsidRDefault="0014391C" w:rsidP="0014391C">
      <w:pPr>
        <w:tabs>
          <w:tab w:val="left" w:pos="284"/>
        </w:tabs>
        <w:jc w:val="both"/>
        <w:rPr>
          <w:color w:val="000000"/>
        </w:rPr>
      </w:pPr>
    </w:p>
    <w:p w14:paraId="58420C16" w14:textId="77777777" w:rsidR="00BD70B4" w:rsidRPr="000C2C15" w:rsidRDefault="00BD70B4" w:rsidP="003C3D82">
      <w:pPr>
        <w:spacing w:line="276" w:lineRule="auto"/>
        <w:jc w:val="both"/>
        <w:rPr>
          <w:b/>
          <w:color w:val="000000"/>
        </w:rPr>
      </w:pPr>
      <w:r w:rsidRPr="000C2C15">
        <w:rPr>
          <w:b/>
          <w:color w:val="000000"/>
        </w:rPr>
        <w:t>Результаты голосования по вопросу повестки дня:</w:t>
      </w:r>
    </w:p>
    <w:p w14:paraId="78D67DB5" w14:textId="0E8B817A" w:rsidR="00BD70B4" w:rsidRPr="000C2C15" w:rsidRDefault="00BD70B4" w:rsidP="003C3D82">
      <w:pPr>
        <w:spacing w:line="276" w:lineRule="auto"/>
        <w:jc w:val="both"/>
        <w:rPr>
          <w:b/>
          <w:color w:val="000000"/>
        </w:rPr>
      </w:pPr>
      <w:r w:rsidRPr="000C2C15">
        <w:rPr>
          <w:b/>
          <w:color w:val="000000"/>
        </w:rPr>
        <w:t xml:space="preserve">«ЗА» - </w:t>
      </w:r>
      <w:r w:rsidR="00435AD0" w:rsidRPr="000C2C15">
        <w:rPr>
          <w:b/>
          <w:color w:val="000000"/>
        </w:rPr>
        <w:t>7</w:t>
      </w:r>
      <w:r w:rsidRPr="000C2C15">
        <w:rPr>
          <w:b/>
          <w:color w:val="000000"/>
        </w:rPr>
        <w:t xml:space="preserve"> голосов, «ПРОТИВ» - 0 голосов, «ВОЗДЕРЖАЛСЯ» - 0 голосов.</w:t>
      </w:r>
    </w:p>
    <w:p w14:paraId="57A18CA0" w14:textId="77777777" w:rsidR="00BD70B4" w:rsidRPr="000C2C15" w:rsidRDefault="00BD70B4" w:rsidP="003C3D82">
      <w:pPr>
        <w:spacing w:line="276" w:lineRule="auto"/>
        <w:jc w:val="both"/>
        <w:rPr>
          <w:b/>
          <w:color w:val="000000"/>
        </w:rPr>
      </w:pPr>
      <w:r w:rsidRPr="000C2C15">
        <w:rPr>
          <w:b/>
          <w:color w:val="000000"/>
        </w:rPr>
        <w:t>Решение принято единогласно.</w:t>
      </w:r>
    </w:p>
    <w:p w14:paraId="42BF0C91" w14:textId="77777777" w:rsidR="00FE276E" w:rsidRPr="000C2C15" w:rsidRDefault="00FE276E" w:rsidP="00C049DF">
      <w:pPr>
        <w:spacing w:line="276" w:lineRule="auto"/>
        <w:ind w:firstLine="567"/>
        <w:jc w:val="both"/>
        <w:rPr>
          <w:bCs/>
          <w:color w:val="000000"/>
        </w:rPr>
      </w:pPr>
    </w:p>
    <w:p w14:paraId="1D149B03" w14:textId="77777777" w:rsidR="0014391C" w:rsidRPr="000C2C15" w:rsidRDefault="0014391C" w:rsidP="00C049DF">
      <w:pPr>
        <w:spacing w:line="276" w:lineRule="auto"/>
        <w:ind w:firstLine="567"/>
        <w:jc w:val="both"/>
        <w:rPr>
          <w:bCs/>
          <w:color w:val="000000"/>
        </w:rPr>
      </w:pPr>
    </w:p>
    <w:p w14:paraId="62DC7190" w14:textId="77777777" w:rsidR="00304DDA" w:rsidRPr="000C2C15" w:rsidRDefault="00304DDA" w:rsidP="00C049DF">
      <w:pPr>
        <w:spacing w:line="276" w:lineRule="auto"/>
        <w:ind w:firstLine="567"/>
        <w:jc w:val="both"/>
        <w:rPr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0"/>
        <w:gridCol w:w="1786"/>
        <w:gridCol w:w="4075"/>
      </w:tblGrid>
      <w:tr w:rsidR="00A6333B" w:rsidRPr="000C2C15" w14:paraId="2C93A2DF" w14:textId="77777777" w:rsidTr="007A1E02">
        <w:trPr>
          <w:trHeight w:val="997"/>
        </w:trPr>
        <w:tc>
          <w:tcPr>
            <w:tcW w:w="4170" w:type="dxa"/>
          </w:tcPr>
          <w:p w14:paraId="2C93A2D8" w14:textId="4D7F952A" w:rsidR="00A6333B" w:rsidRPr="000C2C15" w:rsidRDefault="00A6333B" w:rsidP="00A635F2">
            <w:pPr>
              <w:spacing w:line="276" w:lineRule="auto"/>
              <w:rPr>
                <w:color w:val="000000"/>
              </w:rPr>
            </w:pPr>
            <w:r w:rsidRPr="000C2C15">
              <w:rPr>
                <w:color w:val="000000"/>
              </w:rPr>
              <w:t>Председатель</w:t>
            </w:r>
          </w:p>
          <w:p w14:paraId="2C93A2D9" w14:textId="77777777" w:rsidR="00C049DF" w:rsidRPr="000C2C15" w:rsidRDefault="00C049DF" w:rsidP="00A635F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86" w:type="dxa"/>
          </w:tcPr>
          <w:p w14:paraId="2C93A2DA" w14:textId="6341243E" w:rsidR="00A6333B" w:rsidRPr="000C2C15" w:rsidRDefault="00A6333B" w:rsidP="0014391C">
            <w:pPr>
              <w:spacing w:line="276" w:lineRule="auto"/>
              <w:ind w:firstLine="33"/>
              <w:jc w:val="center"/>
              <w:rPr>
                <w:color w:val="000000"/>
              </w:rPr>
            </w:pPr>
            <w:r w:rsidRPr="000C2C15">
              <w:rPr>
                <w:color w:val="000000"/>
              </w:rPr>
              <w:t xml:space="preserve">                  </w:t>
            </w:r>
          </w:p>
        </w:tc>
        <w:tc>
          <w:tcPr>
            <w:tcW w:w="4075" w:type="dxa"/>
          </w:tcPr>
          <w:p w14:paraId="2C93A2DC" w14:textId="55183776" w:rsidR="00187F3E" w:rsidRPr="000C2C15" w:rsidRDefault="00435AD0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  <w:r w:rsidRPr="000C2C15">
              <w:rPr>
                <w:color w:val="000000"/>
              </w:rPr>
              <w:t>И.А. Заикин</w:t>
            </w:r>
          </w:p>
          <w:p w14:paraId="2C93A2DD" w14:textId="77777777" w:rsidR="00393DA1" w:rsidRPr="000C2C15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</w:p>
          <w:p w14:paraId="2C93A2DE" w14:textId="77777777" w:rsidR="00393DA1" w:rsidRPr="000C2C15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</w:p>
        </w:tc>
      </w:tr>
      <w:tr w:rsidR="00A6333B" w:rsidRPr="000C2C15" w14:paraId="2C93A2E3" w14:textId="77777777" w:rsidTr="00FE276E">
        <w:trPr>
          <w:trHeight w:val="481"/>
        </w:trPr>
        <w:tc>
          <w:tcPr>
            <w:tcW w:w="4170" w:type="dxa"/>
            <w:vAlign w:val="bottom"/>
          </w:tcPr>
          <w:p w14:paraId="2C93A2E0" w14:textId="77777777" w:rsidR="00A6333B" w:rsidRPr="000C2C15" w:rsidRDefault="005640F8" w:rsidP="00FE276E">
            <w:pPr>
              <w:spacing w:line="276" w:lineRule="auto"/>
              <w:rPr>
                <w:color w:val="000000"/>
              </w:rPr>
            </w:pPr>
            <w:r w:rsidRPr="000C2C15">
              <w:rPr>
                <w:color w:val="000000"/>
              </w:rPr>
              <w:t>С</w:t>
            </w:r>
            <w:r w:rsidR="00A6333B" w:rsidRPr="000C2C15">
              <w:rPr>
                <w:color w:val="000000"/>
              </w:rPr>
              <w:t>екретарь</w:t>
            </w:r>
          </w:p>
        </w:tc>
        <w:tc>
          <w:tcPr>
            <w:tcW w:w="1786" w:type="dxa"/>
            <w:vAlign w:val="bottom"/>
          </w:tcPr>
          <w:p w14:paraId="2C93A2E1" w14:textId="77777777" w:rsidR="00A6333B" w:rsidRPr="000C2C15" w:rsidRDefault="00A6333B" w:rsidP="00FE276E">
            <w:pPr>
              <w:spacing w:line="276" w:lineRule="auto"/>
              <w:ind w:firstLine="567"/>
              <w:jc w:val="center"/>
              <w:rPr>
                <w:color w:val="000000"/>
              </w:rPr>
            </w:pPr>
          </w:p>
        </w:tc>
        <w:tc>
          <w:tcPr>
            <w:tcW w:w="4075" w:type="dxa"/>
            <w:vAlign w:val="bottom"/>
          </w:tcPr>
          <w:p w14:paraId="2C93A2E2" w14:textId="5442BB38" w:rsidR="00A6333B" w:rsidRPr="000C2C15" w:rsidRDefault="003A19E2" w:rsidP="003A19E2">
            <w:pPr>
              <w:spacing w:line="276" w:lineRule="auto"/>
              <w:ind w:firstLine="567"/>
              <w:jc w:val="right"/>
              <w:rPr>
                <w:color w:val="000000"/>
              </w:rPr>
            </w:pPr>
            <w:r w:rsidRPr="000C2C15">
              <w:rPr>
                <w:color w:val="000000"/>
              </w:rPr>
              <w:t>В</w:t>
            </w:r>
            <w:r w:rsidR="005B2201" w:rsidRPr="000C2C15">
              <w:rPr>
                <w:color w:val="000000"/>
              </w:rPr>
              <w:t>.</w:t>
            </w:r>
            <w:r w:rsidRPr="000C2C15">
              <w:rPr>
                <w:color w:val="000000"/>
              </w:rPr>
              <w:t>М</w:t>
            </w:r>
            <w:r w:rsidR="005B2201" w:rsidRPr="000C2C15">
              <w:rPr>
                <w:color w:val="000000"/>
              </w:rPr>
              <w:t xml:space="preserve">. </w:t>
            </w:r>
            <w:r w:rsidRPr="000C2C15">
              <w:rPr>
                <w:color w:val="000000"/>
              </w:rPr>
              <w:t>Ткаченко</w:t>
            </w:r>
          </w:p>
        </w:tc>
      </w:tr>
    </w:tbl>
    <w:p w14:paraId="2C93A2E5" w14:textId="77777777" w:rsidR="00885A7C" w:rsidRPr="000C2C15" w:rsidRDefault="00885A7C" w:rsidP="00FE276E"/>
    <w:sectPr w:rsidR="00885A7C" w:rsidRPr="000C2C15" w:rsidSect="0014391C">
      <w:headerReference w:type="first" r:id="rId9"/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192E9" w14:textId="77777777" w:rsidR="00FE6D9B" w:rsidRDefault="00FE6D9B" w:rsidP="00D34C00">
      <w:r>
        <w:separator/>
      </w:r>
    </w:p>
  </w:endnote>
  <w:endnote w:type="continuationSeparator" w:id="0">
    <w:p w14:paraId="73D86722" w14:textId="77777777" w:rsidR="00FE6D9B" w:rsidRDefault="00FE6D9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8B729" w14:textId="77777777" w:rsidR="00FE6D9B" w:rsidRDefault="00FE6D9B" w:rsidP="00D34C00">
      <w:r>
        <w:separator/>
      </w:r>
    </w:p>
  </w:footnote>
  <w:footnote w:type="continuationSeparator" w:id="0">
    <w:p w14:paraId="3B6B8D5A" w14:textId="77777777" w:rsidR="00FE6D9B" w:rsidRDefault="00FE6D9B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6F2C"/>
    <w:multiLevelType w:val="hybridMultilevel"/>
    <w:tmpl w:val="55949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4E7EB3"/>
    <w:multiLevelType w:val="hybridMultilevel"/>
    <w:tmpl w:val="588A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32B7958"/>
    <w:multiLevelType w:val="hybridMultilevel"/>
    <w:tmpl w:val="3F38B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1B0D37"/>
    <w:multiLevelType w:val="hybridMultilevel"/>
    <w:tmpl w:val="313043AC"/>
    <w:lvl w:ilvl="0" w:tplc="33C6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14"/>
  </w:num>
  <w:num w:numId="10">
    <w:abstractNumId w:val="11"/>
  </w:num>
  <w:num w:numId="11">
    <w:abstractNumId w:val="21"/>
  </w:num>
  <w:num w:numId="12">
    <w:abstractNumId w:val="16"/>
  </w:num>
  <w:num w:numId="13">
    <w:abstractNumId w:val="20"/>
  </w:num>
  <w:num w:numId="14">
    <w:abstractNumId w:val="6"/>
  </w:num>
  <w:num w:numId="15">
    <w:abstractNumId w:val="17"/>
  </w:num>
  <w:num w:numId="16">
    <w:abstractNumId w:val="3"/>
  </w:num>
  <w:num w:numId="17">
    <w:abstractNumId w:val="1"/>
  </w:num>
  <w:num w:numId="18">
    <w:abstractNumId w:val="15"/>
  </w:num>
  <w:num w:numId="19">
    <w:abstractNumId w:val="22"/>
  </w:num>
  <w:num w:numId="20">
    <w:abstractNumId w:val="2"/>
  </w:num>
  <w:num w:numId="21">
    <w:abstractNumId w:val="19"/>
  </w:num>
  <w:num w:numId="22">
    <w:abstractNumId w:val="7"/>
  </w:num>
  <w:num w:numId="23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0666E"/>
    <w:rsid w:val="00013EC6"/>
    <w:rsid w:val="0002003A"/>
    <w:rsid w:val="00020F89"/>
    <w:rsid w:val="00021989"/>
    <w:rsid w:val="00021D4F"/>
    <w:rsid w:val="000222D1"/>
    <w:rsid w:val="0002277F"/>
    <w:rsid w:val="00024927"/>
    <w:rsid w:val="000301A6"/>
    <w:rsid w:val="0003057A"/>
    <w:rsid w:val="000329DF"/>
    <w:rsid w:val="00035E28"/>
    <w:rsid w:val="00036CC0"/>
    <w:rsid w:val="00042856"/>
    <w:rsid w:val="00042E37"/>
    <w:rsid w:val="00045F69"/>
    <w:rsid w:val="0004670E"/>
    <w:rsid w:val="000472E9"/>
    <w:rsid w:val="00047719"/>
    <w:rsid w:val="00051296"/>
    <w:rsid w:val="000524A6"/>
    <w:rsid w:val="00052944"/>
    <w:rsid w:val="00053254"/>
    <w:rsid w:val="0005600F"/>
    <w:rsid w:val="000607B4"/>
    <w:rsid w:val="000667B9"/>
    <w:rsid w:val="000715CD"/>
    <w:rsid w:val="00072416"/>
    <w:rsid w:val="000766DA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062"/>
    <w:rsid w:val="000A7180"/>
    <w:rsid w:val="000A75B1"/>
    <w:rsid w:val="000B0703"/>
    <w:rsid w:val="000B0ABF"/>
    <w:rsid w:val="000B1A02"/>
    <w:rsid w:val="000B500D"/>
    <w:rsid w:val="000B595D"/>
    <w:rsid w:val="000B6D95"/>
    <w:rsid w:val="000B7751"/>
    <w:rsid w:val="000C29D8"/>
    <w:rsid w:val="000C2C15"/>
    <w:rsid w:val="000C5CFE"/>
    <w:rsid w:val="000C6ED9"/>
    <w:rsid w:val="000D2D77"/>
    <w:rsid w:val="000D3BD9"/>
    <w:rsid w:val="000D4418"/>
    <w:rsid w:val="000D61B1"/>
    <w:rsid w:val="000D6D17"/>
    <w:rsid w:val="000D6F0B"/>
    <w:rsid w:val="000D7D94"/>
    <w:rsid w:val="000E04B9"/>
    <w:rsid w:val="000E21DF"/>
    <w:rsid w:val="000E472F"/>
    <w:rsid w:val="000E5F85"/>
    <w:rsid w:val="000F02F1"/>
    <w:rsid w:val="000F27B0"/>
    <w:rsid w:val="000F49C6"/>
    <w:rsid w:val="001064CE"/>
    <w:rsid w:val="001208CB"/>
    <w:rsid w:val="00124F02"/>
    <w:rsid w:val="001272AC"/>
    <w:rsid w:val="00127421"/>
    <w:rsid w:val="00130F0A"/>
    <w:rsid w:val="001314C6"/>
    <w:rsid w:val="001326D1"/>
    <w:rsid w:val="001379B5"/>
    <w:rsid w:val="00140643"/>
    <w:rsid w:val="0014083F"/>
    <w:rsid w:val="0014175B"/>
    <w:rsid w:val="00141796"/>
    <w:rsid w:val="00141FF2"/>
    <w:rsid w:val="00143273"/>
    <w:rsid w:val="0014391C"/>
    <w:rsid w:val="00146623"/>
    <w:rsid w:val="00146A39"/>
    <w:rsid w:val="001473AF"/>
    <w:rsid w:val="001477E6"/>
    <w:rsid w:val="0015067F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060"/>
    <w:rsid w:val="0019553A"/>
    <w:rsid w:val="00196080"/>
    <w:rsid w:val="001966B0"/>
    <w:rsid w:val="001977B2"/>
    <w:rsid w:val="001A0414"/>
    <w:rsid w:val="001A0D0D"/>
    <w:rsid w:val="001A19CE"/>
    <w:rsid w:val="001A5423"/>
    <w:rsid w:val="001A5459"/>
    <w:rsid w:val="001A5A53"/>
    <w:rsid w:val="001A68B1"/>
    <w:rsid w:val="001A7864"/>
    <w:rsid w:val="001B1B5D"/>
    <w:rsid w:val="001B301C"/>
    <w:rsid w:val="001B46C3"/>
    <w:rsid w:val="001B50E5"/>
    <w:rsid w:val="001B6E5D"/>
    <w:rsid w:val="001C09F4"/>
    <w:rsid w:val="001C3B27"/>
    <w:rsid w:val="001C7CD4"/>
    <w:rsid w:val="001D0090"/>
    <w:rsid w:val="001D40F7"/>
    <w:rsid w:val="001D535B"/>
    <w:rsid w:val="001E0AA2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341F2"/>
    <w:rsid w:val="0024103E"/>
    <w:rsid w:val="00243121"/>
    <w:rsid w:val="00244035"/>
    <w:rsid w:val="00246357"/>
    <w:rsid w:val="0024654F"/>
    <w:rsid w:val="00247AB2"/>
    <w:rsid w:val="00254831"/>
    <w:rsid w:val="002552A3"/>
    <w:rsid w:val="002567DB"/>
    <w:rsid w:val="00260E6A"/>
    <w:rsid w:val="00265CFD"/>
    <w:rsid w:val="00266925"/>
    <w:rsid w:val="002672D1"/>
    <w:rsid w:val="00267F2D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EB0"/>
    <w:rsid w:val="002A0A83"/>
    <w:rsid w:val="002A2B83"/>
    <w:rsid w:val="002A31FD"/>
    <w:rsid w:val="002A4408"/>
    <w:rsid w:val="002A69B4"/>
    <w:rsid w:val="002A6E48"/>
    <w:rsid w:val="002B2D7B"/>
    <w:rsid w:val="002B313A"/>
    <w:rsid w:val="002B4D0B"/>
    <w:rsid w:val="002D0BCB"/>
    <w:rsid w:val="002D12EC"/>
    <w:rsid w:val="002D2A95"/>
    <w:rsid w:val="002D48DA"/>
    <w:rsid w:val="002D6B79"/>
    <w:rsid w:val="002D6D9C"/>
    <w:rsid w:val="002E0880"/>
    <w:rsid w:val="002E2C61"/>
    <w:rsid w:val="002E30EC"/>
    <w:rsid w:val="002F021B"/>
    <w:rsid w:val="002F0290"/>
    <w:rsid w:val="002F04E8"/>
    <w:rsid w:val="002F34A2"/>
    <w:rsid w:val="002F4679"/>
    <w:rsid w:val="002F4D56"/>
    <w:rsid w:val="002F623A"/>
    <w:rsid w:val="00300929"/>
    <w:rsid w:val="00302B9A"/>
    <w:rsid w:val="0030338E"/>
    <w:rsid w:val="00304DDA"/>
    <w:rsid w:val="00306551"/>
    <w:rsid w:val="00312F82"/>
    <w:rsid w:val="00321730"/>
    <w:rsid w:val="0032592D"/>
    <w:rsid w:val="0032686D"/>
    <w:rsid w:val="00326ADA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19E2"/>
    <w:rsid w:val="003A25D0"/>
    <w:rsid w:val="003A410B"/>
    <w:rsid w:val="003A72DF"/>
    <w:rsid w:val="003B156D"/>
    <w:rsid w:val="003B160F"/>
    <w:rsid w:val="003B2C8C"/>
    <w:rsid w:val="003C0C14"/>
    <w:rsid w:val="003C3D82"/>
    <w:rsid w:val="003C3E5F"/>
    <w:rsid w:val="003C66CB"/>
    <w:rsid w:val="003C70DE"/>
    <w:rsid w:val="003D0978"/>
    <w:rsid w:val="003D155F"/>
    <w:rsid w:val="003D4BA5"/>
    <w:rsid w:val="003D56C4"/>
    <w:rsid w:val="003D7570"/>
    <w:rsid w:val="003E041C"/>
    <w:rsid w:val="003E229F"/>
    <w:rsid w:val="003E3700"/>
    <w:rsid w:val="003E45CA"/>
    <w:rsid w:val="003E4DAB"/>
    <w:rsid w:val="003E5978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3762"/>
    <w:rsid w:val="004044B1"/>
    <w:rsid w:val="004072DD"/>
    <w:rsid w:val="0041151E"/>
    <w:rsid w:val="0041278C"/>
    <w:rsid w:val="00412A7E"/>
    <w:rsid w:val="00412ADD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4EB0"/>
    <w:rsid w:val="00435961"/>
    <w:rsid w:val="00435AD0"/>
    <w:rsid w:val="00436C9F"/>
    <w:rsid w:val="00437E1C"/>
    <w:rsid w:val="004404DD"/>
    <w:rsid w:val="00444489"/>
    <w:rsid w:val="004462EA"/>
    <w:rsid w:val="00446679"/>
    <w:rsid w:val="00447433"/>
    <w:rsid w:val="00447A30"/>
    <w:rsid w:val="0045053E"/>
    <w:rsid w:val="004509BE"/>
    <w:rsid w:val="00451567"/>
    <w:rsid w:val="00452896"/>
    <w:rsid w:val="0045331A"/>
    <w:rsid w:val="00460719"/>
    <w:rsid w:val="00461724"/>
    <w:rsid w:val="00461D8A"/>
    <w:rsid w:val="004635C2"/>
    <w:rsid w:val="00463705"/>
    <w:rsid w:val="004660EC"/>
    <w:rsid w:val="00466BBD"/>
    <w:rsid w:val="00471A33"/>
    <w:rsid w:val="00471D1B"/>
    <w:rsid w:val="004731EA"/>
    <w:rsid w:val="00476C7C"/>
    <w:rsid w:val="004811C4"/>
    <w:rsid w:val="00481926"/>
    <w:rsid w:val="00483F46"/>
    <w:rsid w:val="0048545B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C94"/>
    <w:rsid w:val="004D7F59"/>
    <w:rsid w:val="004E04F5"/>
    <w:rsid w:val="004E1DB4"/>
    <w:rsid w:val="004E33F9"/>
    <w:rsid w:val="004E45B7"/>
    <w:rsid w:val="004E59BF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25210"/>
    <w:rsid w:val="00531044"/>
    <w:rsid w:val="0053170C"/>
    <w:rsid w:val="0053280D"/>
    <w:rsid w:val="00533465"/>
    <w:rsid w:val="00533981"/>
    <w:rsid w:val="00534B84"/>
    <w:rsid w:val="00534E60"/>
    <w:rsid w:val="00535D1A"/>
    <w:rsid w:val="00536D3B"/>
    <w:rsid w:val="005403A0"/>
    <w:rsid w:val="00542B27"/>
    <w:rsid w:val="0056064B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D3487"/>
    <w:rsid w:val="005D6106"/>
    <w:rsid w:val="005E1CE5"/>
    <w:rsid w:val="005E322A"/>
    <w:rsid w:val="005E4BC7"/>
    <w:rsid w:val="005E7628"/>
    <w:rsid w:val="005E77B9"/>
    <w:rsid w:val="005F6A0D"/>
    <w:rsid w:val="005F6A10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1809"/>
    <w:rsid w:val="0064201F"/>
    <w:rsid w:val="006452F0"/>
    <w:rsid w:val="006502B3"/>
    <w:rsid w:val="00652E48"/>
    <w:rsid w:val="00655619"/>
    <w:rsid w:val="00660A37"/>
    <w:rsid w:val="00660AF2"/>
    <w:rsid w:val="00663968"/>
    <w:rsid w:val="00664C6D"/>
    <w:rsid w:val="00666C0E"/>
    <w:rsid w:val="006754F8"/>
    <w:rsid w:val="0067764C"/>
    <w:rsid w:val="00681967"/>
    <w:rsid w:val="00682068"/>
    <w:rsid w:val="006914B8"/>
    <w:rsid w:val="00692EEF"/>
    <w:rsid w:val="0069372D"/>
    <w:rsid w:val="006945BC"/>
    <w:rsid w:val="00695EC2"/>
    <w:rsid w:val="006A3E35"/>
    <w:rsid w:val="006A6031"/>
    <w:rsid w:val="006A6FC6"/>
    <w:rsid w:val="006B0002"/>
    <w:rsid w:val="006B5688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47A7"/>
    <w:rsid w:val="006E57C3"/>
    <w:rsid w:val="006E74EC"/>
    <w:rsid w:val="006E7AEB"/>
    <w:rsid w:val="006F21BF"/>
    <w:rsid w:val="006F2F52"/>
    <w:rsid w:val="006F38A9"/>
    <w:rsid w:val="006F51A8"/>
    <w:rsid w:val="00701F11"/>
    <w:rsid w:val="00702586"/>
    <w:rsid w:val="00703F44"/>
    <w:rsid w:val="00705E90"/>
    <w:rsid w:val="00707581"/>
    <w:rsid w:val="00716D42"/>
    <w:rsid w:val="00720BFD"/>
    <w:rsid w:val="00723AB0"/>
    <w:rsid w:val="0072725E"/>
    <w:rsid w:val="00733A81"/>
    <w:rsid w:val="00733ABF"/>
    <w:rsid w:val="0073782B"/>
    <w:rsid w:val="00740619"/>
    <w:rsid w:val="00745EBC"/>
    <w:rsid w:val="00750FE9"/>
    <w:rsid w:val="0075256D"/>
    <w:rsid w:val="00752B7E"/>
    <w:rsid w:val="00753869"/>
    <w:rsid w:val="007561F2"/>
    <w:rsid w:val="00760A58"/>
    <w:rsid w:val="00764513"/>
    <w:rsid w:val="007661F7"/>
    <w:rsid w:val="00767E7C"/>
    <w:rsid w:val="00767FBA"/>
    <w:rsid w:val="0077137E"/>
    <w:rsid w:val="00773C56"/>
    <w:rsid w:val="007740AA"/>
    <w:rsid w:val="00774791"/>
    <w:rsid w:val="00780D03"/>
    <w:rsid w:val="00784EA8"/>
    <w:rsid w:val="00786714"/>
    <w:rsid w:val="007874C5"/>
    <w:rsid w:val="00790E65"/>
    <w:rsid w:val="00791898"/>
    <w:rsid w:val="00791927"/>
    <w:rsid w:val="00791EB2"/>
    <w:rsid w:val="00795789"/>
    <w:rsid w:val="0079757D"/>
    <w:rsid w:val="0079764D"/>
    <w:rsid w:val="007A0546"/>
    <w:rsid w:val="007A1E02"/>
    <w:rsid w:val="007A3199"/>
    <w:rsid w:val="007A3E18"/>
    <w:rsid w:val="007A6E5F"/>
    <w:rsid w:val="007B312A"/>
    <w:rsid w:val="007B6DC2"/>
    <w:rsid w:val="007C0DD2"/>
    <w:rsid w:val="007C66C0"/>
    <w:rsid w:val="007C7FF0"/>
    <w:rsid w:val="007D10F2"/>
    <w:rsid w:val="007D40E7"/>
    <w:rsid w:val="007D44C1"/>
    <w:rsid w:val="007D59B7"/>
    <w:rsid w:val="007D6D90"/>
    <w:rsid w:val="007E4E44"/>
    <w:rsid w:val="007E5210"/>
    <w:rsid w:val="007E7E84"/>
    <w:rsid w:val="007F0D45"/>
    <w:rsid w:val="007F3283"/>
    <w:rsid w:val="007F3E83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26B73"/>
    <w:rsid w:val="00831178"/>
    <w:rsid w:val="00832157"/>
    <w:rsid w:val="008434BB"/>
    <w:rsid w:val="008447C0"/>
    <w:rsid w:val="00844E14"/>
    <w:rsid w:val="008458E8"/>
    <w:rsid w:val="00845D66"/>
    <w:rsid w:val="0084681E"/>
    <w:rsid w:val="00852F6F"/>
    <w:rsid w:val="008535D2"/>
    <w:rsid w:val="00853DC0"/>
    <w:rsid w:val="00862087"/>
    <w:rsid w:val="00862F22"/>
    <w:rsid w:val="00864B7D"/>
    <w:rsid w:val="00864D5A"/>
    <w:rsid w:val="0086601D"/>
    <w:rsid w:val="00871E8B"/>
    <w:rsid w:val="00876A60"/>
    <w:rsid w:val="00880C21"/>
    <w:rsid w:val="008835E3"/>
    <w:rsid w:val="00885A7C"/>
    <w:rsid w:val="00886154"/>
    <w:rsid w:val="00887084"/>
    <w:rsid w:val="008916A5"/>
    <w:rsid w:val="0089231F"/>
    <w:rsid w:val="008956AC"/>
    <w:rsid w:val="00897E28"/>
    <w:rsid w:val="008A1988"/>
    <w:rsid w:val="008A4335"/>
    <w:rsid w:val="008A57D4"/>
    <w:rsid w:val="008A6BF1"/>
    <w:rsid w:val="008B1D6E"/>
    <w:rsid w:val="008B2C94"/>
    <w:rsid w:val="008C199B"/>
    <w:rsid w:val="008C416A"/>
    <w:rsid w:val="008C6275"/>
    <w:rsid w:val="008D01F3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586A"/>
    <w:rsid w:val="008F6586"/>
    <w:rsid w:val="008F70DB"/>
    <w:rsid w:val="00900377"/>
    <w:rsid w:val="00910F64"/>
    <w:rsid w:val="009129E5"/>
    <w:rsid w:val="009134CF"/>
    <w:rsid w:val="00914475"/>
    <w:rsid w:val="009208B5"/>
    <w:rsid w:val="00925A9A"/>
    <w:rsid w:val="00926EAB"/>
    <w:rsid w:val="00927EF1"/>
    <w:rsid w:val="00931929"/>
    <w:rsid w:val="00933497"/>
    <w:rsid w:val="00937F04"/>
    <w:rsid w:val="009406F3"/>
    <w:rsid w:val="009465D8"/>
    <w:rsid w:val="00947456"/>
    <w:rsid w:val="00947F1E"/>
    <w:rsid w:val="00951944"/>
    <w:rsid w:val="009523A6"/>
    <w:rsid w:val="0095321C"/>
    <w:rsid w:val="00953361"/>
    <w:rsid w:val="009551C9"/>
    <w:rsid w:val="009566B6"/>
    <w:rsid w:val="00960EC3"/>
    <w:rsid w:val="0096687E"/>
    <w:rsid w:val="00967663"/>
    <w:rsid w:val="00971357"/>
    <w:rsid w:val="00973F1B"/>
    <w:rsid w:val="0097565F"/>
    <w:rsid w:val="00980E33"/>
    <w:rsid w:val="00981688"/>
    <w:rsid w:val="0098169E"/>
    <w:rsid w:val="009832E7"/>
    <w:rsid w:val="0098336F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1E30"/>
    <w:rsid w:val="00A222FC"/>
    <w:rsid w:val="00A24207"/>
    <w:rsid w:val="00A25873"/>
    <w:rsid w:val="00A30AE8"/>
    <w:rsid w:val="00A32DBB"/>
    <w:rsid w:val="00A34A25"/>
    <w:rsid w:val="00A35CB4"/>
    <w:rsid w:val="00A401F8"/>
    <w:rsid w:val="00A41E4F"/>
    <w:rsid w:val="00A42119"/>
    <w:rsid w:val="00A42C63"/>
    <w:rsid w:val="00A45155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D4419"/>
    <w:rsid w:val="00AE02ED"/>
    <w:rsid w:val="00AE1089"/>
    <w:rsid w:val="00AE1C92"/>
    <w:rsid w:val="00AF1080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02EB"/>
    <w:rsid w:val="00B1379C"/>
    <w:rsid w:val="00B21F33"/>
    <w:rsid w:val="00B26722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07D"/>
    <w:rsid w:val="00B57BE6"/>
    <w:rsid w:val="00B612CA"/>
    <w:rsid w:val="00B62364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A0484"/>
    <w:rsid w:val="00BA119E"/>
    <w:rsid w:val="00BA144C"/>
    <w:rsid w:val="00BA47F7"/>
    <w:rsid w:val="00BA5494"/>
    <w:rsid w:val="00BA5FE4"/>
    <w:rsid w:val="00BA7730"/>
    <w:rsid w:val="00BA79C2"/>
    <w:rsid w:val="00BB0269"/>
    <w:rsid w:val="00BB2519"/>
    <w:rsid w:val="00BB35F4"/>
    <w:rsid w:val="00BB6C3A"/>
    <w:rsid w:val="00BC22EF"/>
    <w:rsid w:val="00BC247D"/>
    <w:rsid w:val="00BC25EC"/>
    <w:rsid w:val="00BC4075"/>
    <w:rsid w:val="00BC46BA"/>
    <w:rsid w:val="00BD04C2"/>
    <w:rsid w:val="00BD12C9"/>
    <w:rsid w:val="00BD497B"/>
    <w:rsid w:val="00BD70B4"/>
    <w:rsid w:val="00BE0D4C"/>
    <w:rsid w:val="00BE1649"/>
    <w:rsid w:val="00BF0771"/>
    <w:rsid w:val="00BF23FE"/>
    <w:rsid w:val="00BF38FE"/>
    <w:rsid w:val="00BF504C"/>
    <w:rsid w:val="00C001A5"/>
    <w:rsid w:val="00C02E62"/>
    <w:rsid w:val="00C0477C"/>
    <w:rsid w:val="00C049DF"/>
    <w:rsid w:val="00C0671B"/>
    <w:rsid w:val="00C06E8D"/>
    <w:rsid w:val="00C10031"/>
    <w:rsid w:val="00C10993"/>
    <w:rsid w:val="00C13052"/>
    <w:rsid w:val="00C13120"/>
    <w:rsid w:val="00C131E5"/>
    <w:rsid w:val="00C14AB8"/>
    <w:rsid w:val="00C20A89"/>
    <w:rsid w:val="00C20C1F"/>
    <w:rsid w:val="00C27330"/>
    <w:rsid w:val="00C27539"/>
    <w:rsid w:val="00C32614"/>
    <w:rsid w:val="00C35D9C"/>
    <w:rsid w:val="00C40DDF"/>
    <w:rsid w:val="00C41126"/>
    <w:rsid w:val="00C41715"/>
    <w:rsid w:val="00C42C2E"/>
    <w:rsid w:val="00C47EB4"/>
    <w:rsid w:val="00C53B7A"/>
    <w:rsid w:val="00C615FD"/>
    <w:rsid w:val="00C723C7"/>
    <w:rsid w:val="00C72F81"/>
    <w:rsid w:val="00C73D15"/>
    <w:rsid w:val="00C74B54"/>
    <w:rsid w:val="00C77E5A"/>
    <w:rsid w:val="00C80ACD"/>
    <w:rsid w:val="00C8186A"/>
    <w:rsid w:val="00C85D10"/>
    <w:rsid w:val="00C91366"/>
    <w:rsid w:val="00C925EF"/>
    <w:rsid w:val="00C963F3"/>
    <w:rsid w:val="00CA1B77"/>
    <w:rsid w:val="00CA2D1F"/>
    <w:rsid w:val="00CA4828"/>
    <w:rsid w:val="00CA4841"/>
    <w:rsid w:val="00CB5120"/>
    <w:rsid w:val="00CC3ADA"/>
    <w:rsid w:val="00CC4DBE"/>
    <w:rsid w:val="00CC7D15"/>
    <w:rsid w:val="00CC7EC2"/>
    <w:rsid w:val="00CC7F22"/>
    <w:rsid w:val="00CD056E"/>
    <w:rsid w:val="00CD258E"/>
    <w:rsid w:val="00CD318D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CE3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002"/>
    <w:rsid w:val="00D635D0"/>
    <w:rsid w:val="00D6440A"/>
    <w:rsid w:val="00D65ADC"/>
    <w:rsid w:val="00D66919"/>
    <w:rsid w:val="00D67076"/>
    <w:rsid w:val="00D67933"/>
    <w:rsid w:val="00D74703"/>
    <w:rsid w:val="00D7558A"/>
    <w:rsid w:val="00D75A38"/>
    <w:rsid w:val="00D766E9"/>
    <w:rsid w:val="00D77BAF"/>
    <w:rsid w:val="00D81A58"/>
    <w:rsid w:val="00D821AD"/>
    <w:rsid w:val="00D854B0"/>
    <w:rsid w:val="00D85D7C"/>
    <w:rsid w:val="00D902BE"/>
    <w:rsid w:val="00DA2379"/>
    <w:rsid w:val="00DA31B2"/>
    <w:rsid w:val="00DA3982"/>
    <w:rsid w:val="00DA3A55"/>
    <w:rsid w:val="00DA43C8"/>
    <w:rsid w:val="00DA57E1"/>
    <w:rsid w:val="00DB1EE6"/>
    <w:rsid w:val="00DB2D93"/>
    <w:rsid w:val="00DB5764"/>
    <w:rsid w:val="00DB680C"/>
    <w:rsid w:val="00DC0953"/>
    <w:rsid w:val="00DC3894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4997"/>
    <w:rsid w:val="00DE7A12"/>
    <w:rsid w:val="00DF1861"/>
    <w:rsid w:val="00DF2A98"/>
    <w:rsid w:val="00DF42D5"/>
    <w:rsid w:val="00DF48AA"/>
    <w:rsid w:val="00DF7AE8"/>
    <w:rsid w:val="00E02BA5"/>
    <w:rsid w:val="00E06AFE"/>
    <w:rsid w:val="00E07B50"/>
    <w:rsid w:val="00E154D5"/>
    <w:rsid w:val="00E159AA"/>
    <w:rsid w:val="00E16708"/>
    <w:rsid w:val="00E203D2"/>
    <w:rsid w:val="00E215F0"/>
    <w:rsid w:val="00E21F6A"/>
    <w:rsid w:val="00E22333"/>
    <w:rsid w:val="00E271B7"/>
    <w:rsid w:val="00E2771F"/>
    <w:rsid w:val="00E30DFC"/>
    <w:rsid w:val="00E31414"/>
    <w:rsid w:val="00E3694A"/>
    <w:rsid w:val="00E36C29"/>
    <w:rsid w:val="00E402E2"/>
    <w:rsid w:val="00E4519F"/>
    <w:rsid w:val="00E45760"/>
    <w:rsid w:val="00E45823"/>
    <w:rsid w:val="00E470CF"/>
    <w:rsid w:val="00E53F25"/>
    <w:rsid w:val="00E70392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142"/>
    <w:rsid w:val="00EA1D3A"/>
    <w:rsid w:val="00EA5AA1"/>
    <w:rsid w:val="00EA7517"/>
    <w:rsid w:val="00EB0458"/>
    <w:rsid w:val="00EB0D4F"/>
    <w:rsid w:val="00EB3014"/>
    <w:rsid w:val="00EB441A"/>
    <w:rsid w:val="00EC3F11"/>
    <w:rsid w:val="00EC4E8D"/>
    <w:rsid w:val="00ED4891"/>
    <w:rsid w:val="00ED632A"/>
    <w:rsid w:val="00ED6D36"/>
    <w:rsid w:val="00ED7624"/>
    <w:rsid w:val="00EE1C98"/>
    <w:rsid w:val="00EE364A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55A8"/>
    <w:rsid w:val="00F110EF"/>
    <w:rsid w:val="00F11C7C"/>
    <w:rsid w:val="00F1463E"/>
    <w:rsid w:val="00F17B6D"/>
    <w:rsid w:val="00F234E3"/>
    <w:rsid w:val="00F24247"/>
    <w:rsid w:val="00F25BD4"/>
    <w:rsid w:val="00F30440"/>
    <w:rsid w:val="00F32C20"/>
    <w:rsid w:val="00F352FA"/>
    <w:rsid w:val="00F36C7B"/>
    <w:rsid w:val="00F4142E"/>
    <w:rsid w:val="00F41D9F"/>
    <w:rsid w:val="00F47DA0"/>
    <w:rsid w:val="00F504A8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7C74"/>
    <w:rsid w:val="00F83490"/>
    <w:rsid w:val="00F84516"/>
    <w:rsid w:val="00F86CE8"/>
    <w:rsid w:val="00F90233"/>
    <w:rsid w:val="00F940EE"/>
    <w:rsid w:val="00F944B3"/>
    <w:rsid w:val="00F95B57"/>
    <w:rsid w:val="00F96649"/>
    <w:rsid w:val="00FA0D53"/>
    <w:rsid w:val="00FA154D"/>
    <w:rsid w:val="00FA77FF"/>
    <w:rsid w:val="00FB1CFD"/>
    <w:rsid w:val="00FB252A"/>
    <w:rsid w:val="00FB5140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0788"/>
    <w:rsid w:val="00FD18C3"/>
    <w:rsid w:val="00FD361C"/>
    <w:rsid w:val="00FE174D"/>
    <w:rsid w:val="00FE276E"/>
    <w:rsid w:val="00FE3C06"/>
    <w:rsid w:val="00FE6D9B"/>
    <w:rsid w:val="00FE6DFD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18CB7-2DEE-49DC-ADEF-56893A584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Ткаченко</cp:lastModifiedBy>
  <cp:revision>27</cp:revision>
  <cp:lastPrinted>2018-12-20T08:24:00Z</cp:lastPrinted>
  <dcterms:created xsi:type="dcterms:W3CDTF">2019-03-18T16:32:00Z</dcterms:created>
  <dcterms:modified xsi:type="dcterms:W3CDTF">2021-09-22T09:24:00Z</dcterms:modified>
</cp:coreProperties>
</file>